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rPr>
          <w:rtl/>
        </w:rPr>
      </w:pPr>
      <w:r>
        <w:rPr>
          <w:rFonts w:cs="Arial"/>
          <w:rtl/>
        </w:rPr>
        <w:t>اليابان</w:t>
      </w:r>
    </w:p>
    <w:p>
      <w:pPr>
        <w:pStyle w:val="style0"/>
        <w:rPr>
          <w:rtl/>
        </w:rPr>
      </w:pPr>
    </w:p>
    <w:p>
      <w:pPr>
        <w:pStyle w:val="style0"/>
        <w:rPr/>
      </w:pPr>
      <w:r>
        <w:rPr>
          <w:rFonts w:cs="Arial"/>
          <w:rtl/>
        </w:rPr>
        <w:t xml:space="preserve">يحتل جواز السفر الياباني حاليًا المرتبة الأولى وفقًا لمؤشر جواز سفر </w:t>
      </w:r>
      <w:r>
        <w:t>Henley</w:t>
      </w:r>
      <w:r>
        <w:t xml:space="preserve"> 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 </w:t>
      </w:r>
      <w:r>
        <w:rPr>
          <w:rFonts w:cs="Arial"/>
          <w:rtl/>
        </w:rPr>
        <w:t>ويوفر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جواز السفر الياباني </w:t>
      </w:r>
      <w:r>
        <w:rPr>
          <w:rFonts w:cs="Arial"/>
          <w:rtl/>
        </w:rPr>
        <w:t>إمكانية السفر و</w:t>
      </w:r>
      <w:r>
        <w:rPr>
          <w:rFonts w:cs="Arial"/>
          <w:rtl/>
        </w:rPr>
        <w:t>الوصول بدون تأشيرة إلى 191 دولة</w:t>
      </w:r>
      <w:r>
        <w:rPr>
          <w:rFonts w:cs="Arial"/>
          <w:rtl/>
        </w:rPr>
        <w:t xml:space="preserve"> في العالم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لذلك يعتبر جواز السفر الأكثر تفضيلاً في العالم م</w:t>
      </w:r>
      <w:r>
        <w:rPr>
          <w:rFonts w:cs="Arial"/>
          <w:rtl/>
        </w:rPr>
        <w:t>ح</w:t>
      </w:r>
      <w:r>
        <w:rPr>
          <w:rFonts w:cs="Arial"/>
          <w:rtl/>
        </w:rPr>
        <w:t>ققا</w:t>
      </w:r>
      <w:r>
        <w:rPr>
          <w:rFonts w:cs="Arial"/>
          <w:rtl/>
        </w:rPr>
        <w:t xml:space="preserve"> أعلى درجات التنقل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  <w:r>
        <w:rPr>
          <w:rFonts w:cs="Arial"/>
          <w:rtl/>
        </w:rPr>
        <w:t>و</w:t>
      </w:r>
      <w:r>
        <w:rPr>
          <w:rFonts w:cs="Arial"/>
          <w:rtl/>
        </w:rPr>
        <w:t>يتمتع حاملو جوازات السفر اليابانية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بالق</w:t>
      </w:r>
      <w:r>
        <w:rPr>
          <w:rFonts w:cs="Arial"/>
          <w:rtl/>
        </w:rPr>
        <w:t>درة على السفر و</w:t>
      </w:r>
      <w:r>
        <w:rPr>
          <w:rFonts w:cs="Arial"/>
          <w:rtl/>
        </w:rPr>
        <w:t>الدخول بدون تأشيرة و</w:t>
      </w:r>
      <w:r>
        <w:rPr>
          <w:rFonts w:cs="Arial"/>
          <w:rtl/>
        </w:rPr>
        <w:t xml:space="preserve">كذا </w:t>
      </w:r>
      <w:r>
        <w:rPr>
          <w:rFonts w:cs="Arial"/>
          <w:rtl/>
        </w:rPr>
        <w:t xml:space="preserve">بإمكانية </w:t>
      </w:r>
      <w:r>
        <w:rPr>
          <w:rFonts w:cs="Arial"/>
          <w:rtl/>
        </w:rPr>
        <w:t>الحصول على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تأشيرات عند</w:t>
      </w:r>
      <w:r>
        <w:rPr>
          <w:rFonts w:cs="Arial"/>
          <w:rtl/>
        </w:rPr>
        <w:t xml:space="preserve"> السفر </w:t>
      </w:r>
      <w:r>
        <w:rPr>
          <w:rFonts w:cs="Arial"/>
          <w:rtl/>
        </w:rPr>
        <w:t>وحال</w:t>
      </w:r>
      <w:r>
        <w:rPr>
          <w:rFonts w:cs="Arial"/>
          <w:rtl/>
        </w:rPr>
        <w:t xml:space="preserve"> الوصول إلى دول مثل البرازيل والاتحاد الأوروبي والمملكة المتحدة والإمارات العربية المتحدة والولايات المتحدة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مما يسمح </w:t>
      </w:r>
      <w:r>
        <w:rPr>
          <w:rFonts w:cs="Arial"/>
          <w:rtl/>
        </w:rPr>
        <w:t>ل</w:t>
      </w:r>
      <w:r>
        <w:rPr>
          <w:rFonts w:cs="Arial"/>
          <w:rtl/>
        </w:rPr>
        <w:t xml:space="preserve">حامله </w:t>
      </w:r>
      <w:r>
        <w:rPr>
          <w:rFonts w:cs="Arial"/>
          <w:rtl/>
        </w:rPr>
        <w:t>ب</w:t>
      </w:r>
      <w:r>
        <w:rPr>
          <w:rFonts w:cs="Arial"/>
          <w:rtl/>
        </w:rPr>
        <w:t>امك</w:t>
      </w:r>
      <w:r>
        <w:rPr>
          <w:rFonts w:cs="Arial"/>
          <w:rtl/>
        </w:rPr>
        <w:t>ا</w:t>
      </w:r>
      <w:r>
        <w:rPr>
          <w:rFonts w:cs="Arial"/>
          <w:rtl/>
        </w:rPr>
        <w:t>ني</w:t>
      </w:r>
      <w:r>
        <w:rPr>
          <w:rFonts w:cs="Arial"/>
          <w:rtl/>
        </w:rPr>
        <w:t xml:space="preserve">ة </w:t>
      </w:r>
      <w:r>
        <w:rPr>
          <w:rFonts w:cs="Arial"/>
          <w:rtl/>
        </w:rPr>
        <w:t>السفر</w:t>
      </w:r>
      <w:r>
        <w:rPr>
          <w:rFonts w:cs="Arial"/>
          <w:rtl/>
        </w:rPr>
        <w:t xml:space="preserve"> الفوري إلى جميع أنحاء العالم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ومع ذلك 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س</w:t>
      </w:r>
      <w:r>
        <w:rPr>
          <w:rFonts w:cs="Arial"/>
          <w:rtl/>
        </w:rPr>
        <w:t>يحتاج حاملو جوازات السفر اليابانية إلى تأشيرة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مس</w:t>
      </w:r>
      <w:r>
        <w:rPr>
          <w:rFonts w:cs="Arial"/>
          <w:rtl/>
        </w:rPr>
        <w:t>بقة</w:t>
      </w:r>
      <w:r>
        <w:rPr>
          <w:rFonts w:cs="Arial"/>
          <w:rtl/>
        </w:rPr>
        <w:t xml:space="preserve"> لدخول حوالي 35 وجهة في العالم</w:t>
      </w:r>
      <w:r>
        <w:rPr>
          <w:rFonts w:cs="Arial"/>
          <w:rtl/>
        </w:rPr>
        <w:t>, ومن هذه</w:t>
      </w:r>
      <w:r>
        <w:rPr>
          <w:rFonts w:cs="Arial"/>
          <w:rtl/>
        </w:rPr>
        <w:t xml:space="preserve"> الدول التي تتطلب تأشيرة دخول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مسبقة :</w:t>
      </w:r>
      <w:r>
        <w:rPr>
          <w:rFonts w:cs="Arial"/>
          <w:rtl/>
        </w:rPr>
        <w:t xml:space="preserve"> غانا وكوبا وروسيا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لدا </w:t>
      </w:r>
      <w:r>
        <w:rPr>
          <w:rFonts w:cs="Arial"/>
          <w:rtl/>
        </w:rPr>
        <w:t>دولة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جزيرة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اليابان</w:t>
      </w:r>
      <w:r>
        <w:rPr>
          <w:rFonts w:cs="Arial"/>
          <w:rtl/>
        </w:rPr>
        <w:t xml:space="preserve"> 47 م</w:t>
      </w:r>
      <w:r>
        <w:rPr>
          <w:rFonts w:cs="Arial"/>
          <w:rtl/>
        </w:rPr>
        <w:t>قاطعة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>تتكون</w:t>
      </w:r>
      <w:r>
        <w:rPr>
          <w:rFonts w:cs="Arial"/>
          <w:rtl/>
        </w:rPr>
        <w:t xml:space="preserve"> هذه</w:t>
      </w:r>
      <w:r>
        <w:rPr>
          <w:rFonts w:cs="Arial"/>
          <w:rtl/>
        </w:rPr>
        <w:t xml:space="preserve"> الدولة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الجز</w:t>
      </w:r>
      <w:r>
        <w:rPr>
          <w:rFonts w:cs="Arial"/>
          <w:rtl/>
        </w:rPr>
        <w:t>يرة</w:t>
      </w:r>
      <w:r>
        <w:rPr>
          <w:rFonts w:cs="Arial"/>
          <w:rtl/>
        </w:rPr>
        <w:t xml:space="preserve"> من عدة جزر</w:t>
      </w:r>
      <w:r>
        <w:rPr>
          <w:rFonts w:cs="Arial"/>
          <w:rtl/>
        </w:rPr>
        <w:t xml:space="preserve"> "ارخبيل" 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 xml:space="preserve">وتقع في شرق آسيا وشرق شبه الجزيرة الكورية </w:t>
      </w:r>
      <w:r>
        <w:rPr>
          <w:rFonts w:cs="Arial"/>
          <w:rtl/>
        </w:rPr>
        <w:t>وروسيا 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أهم الم</w:t>
      </w:r>
      <w:r>
        <w:rPr>
          <w:rFonts w:cs="Arial"/>
          <w:rtl/>
        </w:rPr>
        <w:t>قاطعات</w:t>
      </w:r>
      <w:r>
        <w:rPr>
          <w:rFonts w:cs="Arial"/>
          <w:rtl/>
        </w:rPr>
        <w:t xml:space="preserve"> في اليا</w:t>
      </w:r>
      <w:r>
        <w:rPr>
          <w:rFonts w:cs="Arial"/>
          <w:rtl/>
        </w:rPr>
        <w:t>بان</w:t>
      </w:r>
      <w:r>
        <w:rPr>
          <w:rFonts w:cs="Arial"/>
          <w:rtl/>
        </w:rPr>
        <w:t xml:space="preserve"> هي</w:t>
      </w:r>
      <w:r>
        <w:rPr>
          <w:rFonts w:cs="Arial"/>
          <w:rtl/>
        </w:rPr>
        <w:t xml:space="preserve"> طوكيو </w:t>
      </w:r>
      <w:r>
        <w:rPr>
          <w:rFonts w:cs="Arial"/>
          <w:rtl/>
        </w:rPr>
        <w:t>وكاناغاوا</w:t>
      </w:r>
      <w:r>
        <w:rPr>
          <w:rFonts w:cs="Arial"/>
          <w:rtl/>
        </w:rPr>
        <w:t xml:space="preserve"> وأوساكا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>تبلغ مساحة اليابان 377975 كيلومتر مربع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مما </w:t>
      </w:r>
      <w:r>
        <w:rPr>
          <w:rFonts w:cs="Arial"/>
          <w:rtl/>
        </w:rPr>
        <w:t>يجعلها الدولة الثامنة عشر الأكبر</w:t>
      </w:r>
      <w:r>
        <w:rPr>
          <w:rFonts w:cs="Arial"/>
          <w:rtl/>
        </w:rPr>
        <w:t xml:space="preserve"> مساحة</w:t>
      </w:r>
      <w:r>
        <w:rPr>
          <w:rFonts w:cs="Arial"/>
          <w:rtl/>
        </w:rPr>
        <w:t xml:space="preserve"> في آسيا</w:t>
      </w:r>
      <w:r>
        <w:rPr>
          <w:rFonts w:cs="Arial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>يتنوع مناخها من معتدل في الشمال إلى استوائي في الجنوب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>تسود</w:t>
      </w:r>
      <w:r>
        <w:rPr>
          <w:rFonts w:cs="Arial"/>
          <w:rtl/>
        </w:rPr>
        <w:t xml:space="preserve"> ت</w:t>
      </w:r>
      <w:r>
        <w:rPr>
          <w:rFonts w:cs="Arial"/>
          <w:rtl/>
        </w:rPr>
        <w:t>ضاريسه</w:t>
      </w:r>
      <w:r>
        <w:rPr>
          <w:rFonts w:cs="Arial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الأراضي الوعرة والجبال </w:t>
      </w:r>
      <w:r>
        <w:rPr>
          <w:rFonts w:cs="Arial"/>
          <w:rtl/>
        </w:rPr>
        <w:t>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يبلغ </w:t>
      </w:r>
      <w:r>
        <w:rPr>
          <w:rFonts w:cs="Arial"/>
          <w:rtl/>
        </w:rPr>
        <w:t>إجمالي عدد السكان</w:t>
      </w:r>
      <w:r>
        <w:rPr>
          <w:rFonts w:cs="Arial"/>
          <w:rtl/>
        </w:rPr>
        <w:t xml:space="preserve"> في </w:t>
      </w:r>
      <w:r>
        <w:rPr>
          <w:rFonts w:cs="Arial"/>
          <w:rtl/>
        </w:rPr>
        <w:t xml:space="preserve">اليابان </w:t>
      </w:r>
      <w:r>
        <w:rPr>
          <w:rFonts w:cs="Arial"/>
          <w:rtl/>
        </w:rPr>
        <w:t>أكثر من 125 مليون شخص</w:t>
      </w:r>
      <w:r>
        <w:rPr>
          <w:rFonts w:cs="Arial"/>
          <w:rtl/>
        </w:rPr>
        <w:t>, و</w:t>
      </w:r>
      <w:r>
        <w:rPr>
          <w:rFonts w:cs="Arial"/>
          <w:rtl/>
        </w:rPr>
        <w:t>عاصمة الدولة هي طوكيو ، وهي أيضًا المدينة الأكثر اكتظاظًا بالسكان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حيث يبلغ عدد سكانها أكثر من 13.9 مليون نسمة ، </w:t>
      </w:r>
      <w:r>
        <w:rPr>
          <w:rFonts w:cs="Arial"/>
          <w:rtl/>
        </w:rPr>
        <w:t>و</w:t>
      </w:r>
      <w:r>
        <w:rPr>
          <w:rFonts w:cs="Arial"/>
          <w:rtl/>
        </w:rPr>
        <w:t xml:space="preserve">تليها </w:t>
      </w:r>
      <w:r>
        <w:rPr>
          <w:rFonts w:cs="Arial"/>
          <w:rtl/>
        </w:rPr>
        <w:t xml:space="preserve">كلا </w:t>
      </w:r>
      <w:r>
        <w:rPr>
          <w:rFonts w:cs="Arial"/>
          <w:rtl/>
        </w:rPr>
        <w:t xml:space="preserve">من مدينتي </w:t>
      </w:r>
      <w:r>
        <w:rPr>
          <w:rFonts w:cs="Arial"/>
          <w:rtl/>
        </w:rPr>
        <w:t>يوكوهاما وأوساكا.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أكبر مطار</w:t>
      </w:r>
      <w:r>
        <w:rPr>
          <w:rFonts w:cs="Arial"/>
          <w:rtl/>
        </w:rPr>
        <w:t>ات البلاد</w:t>
      </w:r>
      <w:r>
        <w:rPr>
          <w:rFonts w:cs="Arial"/>
          <w:rtl/>
        </w:rPr>
        <w:t xml:space="preserve"> هو مطار </w:t>
      </w:r>
      <w:r>
        <w:rPr>
          <w:rFonts w:cs="Arial"/>
          <w:rtl/>
        </w:rPr>
        <w:t>هانيدا</w:t>
      </w:r>
      <w:r>
        <w:rPr>
          <w:rFonts w:cs="Arial"/>
          <w:rtl/>
        </w:rPr>
        <w:t xml:space="preserve"> (</w:t>
      </w:r>
      <w:r>
        <w:t>HND</w:t>
      </w:r>
      <w:r>
        <w:rPr>
          <w:rFonts w:cs="Arial"/>
          <w:rtl/>
        </w:rPr>
        <w:t>)</w:t>
      </w:r>
      <w:r>
        <w:rPr>
          <w:rFonts w:cs="Arial"/>
          <w:rtl/>
        </w:rPr>
        <w:t xml:space="preserve">والذي </w:t>
      </w:r>
      <w:r>
        <w:rPr>
          <w:rFonts w:cs="Arial"/>
          <w:rtl/>
        </w:rPr>
        <w:t xml:space="preserve">يسافر </w:t>
      </w:r>
      <w:r>
        <w:rPr>
          <w:rFonts w:cs="Arial"/>
          <w:rtl/>
        </w:rPr>
        <w:t>من</w:t>
      </w:r>
      <w:r>
        <w:rPr>
          <w:rFonts w:cs="Arial"/>
          <w:rtl/>
        </w:rPr>
        <w:t xml:space="preserve"> خلاله</w:t>
      </w:r>
      <w:r>
        <w:rPr>
          <w:rFonts w:cs="Arial"/>
          <w:rtl/>
        </w:rPr>
        <w:t xml:space="preserve"> 87 مليون مسافر سنويًا ، </w:t>
      </w:r>
      <w:r>
        <w:rPr>
          <w:rFonts w:cs="Arial"/>
          <w:rtl/>
        </w:rPr>
        <w:t>و</w:t>
      </w:r>
      <w:r>
        <w:rPr>
          <w:rFonts w:cs="Arial"/>
          <w:rtl/>
        </w:rPr>
        <w:t xml:space="preserve">يليه مطار ناريتا </w:t>
      </w:r>
      <w:r>
        <w:rPr>
          <w:rFonts w:cs="Arial"/>
          <w:rtl/>
        </w:rPr>
        <w:t>ويسافر من خلاله</w:t>
      </w:r>
      <w:r>
        <w:rPr>
          <w:rFonts w:cs="Arial"/>
          <w:rtl/>
        </w:rPr>
        <w:t xml:space="preserve"> 44 مليون مسافر سنويًا</w:t>
      </w:r>
      <w:r>
        <w:rPr>
          <w:rFonts w:cs="Arial"/>
          <w:rtl/>
        </w:rPr>
        <w:t>, ويعد</w:t>
      </w:r>
      <w:r>
        <w:rPr>
          <w:rFonts w:cs="Arial"/>
          <w:rtl/>
        </w:rPr>
        <w:t xml:space="preserve"> مطار </w:t>
      </w:r>
      <w:r>
        <w:rPr>
          <w:rFonts w:cs="Arial"/>
          <w:rtl/>
        </w:rPr>
        <w:t>هانيدا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خامس أكثر المطارات ازدحاما في العالم ويوفر </w:t>
      </w:r>
      <w:r>
        <w:rPr>
          <w:rFonts w:cs="Arial"/>
          <w:rtl/>
        </w:rPr>
        <w:t xml:space="preserve">خطوط </w:t>
      </w:r>
      <w:r>
        <w:rPr>
          <w:rFonts w:cs="Arial"/>
          <w:rtl/>
        </w:rPr>
        <w:t xml:space="preserve">الوصول إلى جميع </w:t>
      </w:r>
      <w:r>
        <w:rPr>
          <w:rFonts w:cs="Arial"/>
          <w:rtl/>
        </w:rPr>
        <w:t>قارات</w:t>
      </w:r>
      <w:r>
        <w:rPr>
          <w:rFonts w:cs="Arial"/>
          <w:rtl/>
        </w:rPr>
        <w:t xml:space="preserve"> العالم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الثقافة اليابانية غنية بالتقاليد والتراث</w:t>
      </w:r>
      <w:r>
        <w:rPr>
          <w:rFonts w:cs="Arial"/>
          <w:rtl/>
        </w:rPr>
        <w:t>, و</w:t>
      </w:r>
      <w:r>
        <w:rPr>
          <w:rFonts w:cs="Arial"/>
          <w:rtl/>
        </w:rPr>
        <w:t xml:space="preserve">الديانات الرئيسية في البلاد هي </w:t>
      </w:r>
      <w:r>
        <w:rPr>
          <w:rFonts w:cs="Arial"/>
          <w:rtl/>
        </w:rPr>
        <w:t>الشنتوية</w:t>
      </w:r>
      <w:r>
        <w:rPr>
          <w:rFonts w:cs="Arial"/>
          <w:rtl/>
        </w:rPr>
        <w:t xml:space="preserve"> والبوذية</w:t>
      </w:r>
      <w:r>
        <w:rPr>
          <w:rFonts w:cs="Arial"/>
          <w:rtl/>
        </w:rPr>
        <w:t>, ا</w:t>
      </w:r>
      <w:r>
        <w:rPr>
          <w:rFonts w:cs="Arial"/>
          <w:rtl/>
        </w:rPr>
        <w:t>ما</w:t>
      </w:r>
      <w:r>
        <w:rPr>
          <w:rFonts w:cs="Arial"/>
          <w:rtl/>
        </w:rPr>
        <w:t xml:space="preserve"> اللغة الرسمية </w:t>
      </w:r>
      <w:r>
        <w:rPr>
          <w:rFonts w:cs="Arial"/>
          <w:rtl/>
        </w:rPr>
        <w:t xml:space="preserve">للبلاد </w:t>
      </w:r>
      <w:r>
        <w:rPr>
          <w:rFonts w:cs="Arial"/>
          <w:rtl/>
        </w:rPr>
        <w:t>ف</w:t>
      </w:r>
      <w:r>
        <w:rPr>
          <w:rFonts w:cs="Arial"/>
          <w:rtl/>
        </w:rPr>
        <w:t>هي اليابانية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يقوم </w:t>
      </w:r>
      <w:r>
        <w:rPr>
          <w:rFonts w:cs="Arial"/>
          <w:rtl/>
        </w:rPr>
        <w:t>النظام القانوني</w:t>
      </w:r>
      <w:r>
        <w:rPr>
          <w:rFonts w:cs="Arial"/>
          <w:rtl/>
        </w:rPr>
        <w:t xml:space="preserve"> في اليابان على</w:t>
      </w:r>
      <w:r>
        <w:rPr>
          <w:rFonts w:cs="Arial"/>
          <w:rtl/>
        </w:rPr>
        <w:t xml:space="preserve"> القانون المدني القائم على النموذج الألماني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ام</w:t>
      </w:r>
      <w:r>
        <w:rPr>
          <w:rFonts w:cs="Arial"/>
          <w:rtl/>
        </w:rPr>
        <w:t xml:space="preserve">ا </w:t>
      </w:r>
      <w:r>
        <w:rPr>
          <w:rFonts w:cs="Arial"/>
          <w:rtl/>
        </w:rPr>
        <w:t>شكل الدولة و</w:t>
      </w:r>
      <w:r>
        <w:rPr>
          <w:rFonts w:cs="Arial"/>
          <w:rtl/>
        </w:rPr>
        <w:t>نوع</w:t>
      </w:r>
      <w:r>
        <w:rPr>
          <w:rFonts w:cs="Arial"/>
          <w:rtl/>
        </w:rPr>
        <w:t xml:space="preserve"> الحك</w:t>
      </w:r>
      <w:r>
        <w:rPr>
          <w:rFonts w:cs="Arial"/>
          <w:rtl/>
        </w:rPr>
        <w:t>م فيها ف</w:t>
      </w:r>
      <w:r>
        <w:rPr>
          <w:rFonts w:cs="Arial"/>
          <w:rtl/>
        </w:rPr>
        <w:t>هو ملكي</w:t>
      </w:r>
      <w:r>
        <w:rPr>
          <w:rFonts w:cs="Arial"/>
          <w:rtl/>
        </w:rPr>
        <w:t xml:space="preserve"> دستوري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برلماني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>وي</w:t>
      </w:r>
      <w:r>
        <w:rPr>
          <w:rFonts w:cs="Arial"/>
          <w:rtl/>
        </w:rPr>
        <w:t>عد</w:t>
      </w:r>
      <w:r>
        <w:rPr>
          <w:rFonts w:cs="Arial"/>
          <w:rtl/>
        </w:rPr>
        <w:t xml:space="preserve"> الإمبراطور </w:t>
      </w:r>
      <w:r>
        <w:rPr>
          <w:rFonts w:cs="Arial"/>
          <w:rtl/>
        </w:rPr>
        <w:t>ناروهيتو</w:t>
      </w:r>
      <w:r>
        <w:rPr>
          <w:rFonts w:cs="Arial"/>
          <w:rtl/>
        </w:rPr>
        <w:t xml:space="preserve"> رأس </w:t>
      </w:r>
      <w:r>
        <w:rPr>
          <w:rFonts w:cs="Arial"/>
          <w:rtl/>
        </w:rPr>
        <w:t xml:space="preserve">الدولة </w:t>
      </w:r>
      <w:r>
        <w:rPr>
          <w:rFonts w:cs="Arial"/>
          <w:rtl/>
        </w:rPr>
        <w:t>الي</w:t>
      </w:r>
      <w:r>
        <w:rPr>
          <w:rFonts w:cs="Arial"/>
          <w:rtl/>
        </w:rPr>
        <w:t>ابانية,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اما </w:t>
      </w:r>
      <w:r>
        <w:rPr>
          <w:rFonts w:cs="Arial"/>
          <w:rtl/>
        </w:rPr>
        <w:t xml:space="preserve">رئيس الحكومة </w:t>
      </w:r>
      <w:r>
        <w:rPr>
          <w:rFonts w:cs="Arial"/>
          <w:rtl/>
        </w:rPr>
        <w:t>ف</w:t>
      </w:r>
      <w:r>
        <w:rPr>
          <w:rFonts w:cs="Arial"/>
          <w:rtl/>
        </w:rPr>
        <w:t xml:space="preserve">هو رئيس الوزراء </w:t>
      </w:r>
      <w:r>
        <w:rPr>
          <w:rFonts w:cs="Arial"/>
          <w:rtl/>
        </w:rPr>
        <w:t>يوشيهيدي</w:t>
      </w:r>
      <w:r>
        <w:rPr>
          <w:rFonts w:cs="Arial"/>
          <w:rtl/>
        </w:rPr>
        <w:t xml:space="preserve"> سوجا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عملة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اليابان</w:t>
      </w:r>
      <w:r>
        <w:rPr>
          <w:rFonts w:cs="Arial"/>
          <w:rtl/>
        </w:rPr>
        <w:t xml:space="preserve"> الرسمية </w:t>
      </w:r>
      <w:r>
        <w:rPr>
          <w:rFonts w:cs="Arial"/>
          <w:rtl/>
        </w:rPr>
        <w:t>هي الين الياباني (</w:t>
      </w:r>
      <w:r>
        <w:t>JPY</w:t>
      </w:r>
      <w:r>
        <w:rPr>
          <w:rFonts w:cs="Arial"/>
          <w:rtl/>
        </w:rPr>
        <w:t xml:space="preserve">) </w:t>
      </w:r>
      <w:r>
        <w:rPr>
          <w:rFonts w:cs="Arial"/>
          <w:rtl/>
        </w:rPr>
        <w:t>وي</w:t>
      </w:r>
      <w:r>
        <w:rPr>
          <w:rFonts w:cs="Arial"/>
          <w:rtl/>
        </w:rPr>
        <w:t>بلغ</w:t>
      </w:r>
      <w:r>
        <w:rPr>
          <w:rFonts w:cs="Arial"/>
          <w:rtl/>
        </w:rPr>
        <w:t xml:space="preserve"> سعر الصرف الحالي </w:t>
      </w:r>
      <w:r>
        <w:rPr>
          <w:rFonts w:cs="Arial"/>
          <w:rtl/>
        </w:rPr>
        <w:t>له</w:t>
      </w:r>
      <w:r>
        <w:rPr>
          <w:rFonts w:cs="Arial"/>
          <w:rtl/>
        </w:rPr>
        <w:t xml:space="preserve"> 103 ين ياباني مقابل الدولار الأمريكي</w:t>
      </w:r>
      <w:r>
        <w:rPr>
          <w:rFonts w:cs="Arial"/>
          <w:rtl/>
        </w:rPr>
        <w:t xml:space="preserve"> 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تتمتع ال</w:t>
      </w:r>
      <w:r>
        <w:rPr>
          <w:rFonts w:cs="Arial"/>
          <w:rtl/>
        </w:rPr>
        <w:t>يابان</w:t>
      </w:r>
      <w:r>
        <w:rPr>
          <w:rFonts w:cs="Arial"/>
          <w:rtl/>
        </w:rPr>
        <w:t xml:space="preserve"> باقتصاد </w:t>
      </w:r>
      <w:r>
        <w:rPr>
          <w:rFonts w:cs="Arial"/>
          <w:rtl/>
        </w:rPr>
        <w:t>حر وحديث</w:t>
      </w:r>
      <w:r>
        <w:rPr>
          <w:rFonts w:cs="Arial"/>
          <w:rtl/>
        </w:rPr>
        <w:t xml:space="preserve"> ، حيث ي</w:t>
      </w:r>
      <w:r>
        <w:rPr>
          <w:rFonts w:cs="Arial"/>
          <w:rtl/>
        </w:rPr>
        <w:t>ص</w:t>
      </w:r>
      <w:r>
        <w:rPr>
          <w:rFonts w:cs="Arial"/>
          <w:rtl/>
        </w:rPr>
        <w:t>ل</w:t>
      </w:r>
      <w:r>
        <w:rPr>
          <w:rFonts w:cs="Arial"/>
          <w:rtl/>
        </w:rPr>
        <w:t xml:space="preserve"> الناتج المحلي الإجمالي</w:t>
      </w:r>
      <w:r>
        <w:rPr>
          <w:rFonts w:cs="Arial"/>
          <w:rtl/>
        </w:rPr>
        <w:t xml:space="preserve"> لهذا البلد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إلى </w:t>
      </w:r>
      <w:r>
        <w:rPr>
          <w:rFonts w:cs="Arial"/>
          <w:rtl/>
        </w:rPr>
        <w:t>حوالي 5.4 تريليون دولار</w:t>
      </w:r>
      <w:r>
        <w:rPr>
          <w:rFonts w:cs="Arial"/>
          <w:rtl/>
        </w:rPr>
        <w:t>، مما يجعل</w:t>
      </w:r>
      <w:r>
        <w:rPr>
          <w:rFonts w:cs="Arial"/>
          <w:rtl/>
        </w:rPr>
        <w:t>ه</w:t>
      </w:r>
      <w:r>
        <w:rPr>
          <w:rFonts w:cs="Arial"/>
          <w:rtl/>
        </w:rPr>
        <w:t xml:space="preserve"> رابع أكبر اقتصاد في العالم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>يبلغ دخل الفرد من مواطنيها 43194 دولارًا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  <w:r>
        <w:rPr>
          <w:rFonts w:cs="Arial"/>
          <w:rtl/>
        </w:rPr>
        <w:t>يتكون الناتج المحلي الإجمالي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الياباني</w:t>
      </w:r>
      <w:r>
        <w:rPr>
          <w:rFonts w:cs="Arial"/>
          <w:rtl/>
        </w:rPr>
        <w:t xml:space="preserve"> في الغالب من قطاع الخدمات والصناعة</w:t>
      </w:r>
      <w:r>
        <w:rPr>
          <w:rFonts w:cs="Arial"/>
          <w:rtl/>
        </w:rPr>
        <w:t>, وتعتبر</w:t>
      </w:r>
      <w:r>
        <w:rPr>
          <w:rFonts w:cs="Arial"/>
          <w:rtl/>
        </w:rPr>
        <w:t xml:space="preserve"> السيارات والمعدات الإلكترونية والخضروات والأرز والأسماك</w:t>
      </w:r>
      <w:r>
        <w:rPr>
          <w:rFonts w:cs="Arial"/>
          <w:rtl/>
        </w:rPr>
        <w:t xml:space="preserve"> في </w:t>
      </w:r>
      <w:r>
        <w:rPr>
          <w:rFonts w:cs="Arial"/>
          <w:rtl/>
        </w:rPr>
        <w:t xml:space="preserve">مقدمة </w:t>
      </w:r>
      <w:r>
        <w:rPr>
          <w:rFonts w:cs="Arial"/>
          <w:rtl/>
        </w:rPr>
        <w:t>صادر</w:t>
      </w:r>
      <w:r>
        <w:rPr>
          <w:rFonts w:cs="Arial"/>
          <w:rtl/>
        </w:rPr>
        <w:t xml:space="preserve">ات </w:t>
      </w:r>
      <w:r>
        <w:rPr>
          <w:rFonts w:cs="Arial"/>
          <w:rtl/>
        </w:rPr>
        <w:t>اليابان, و</w:t>
      </w:r>
      <w:r>
        <w:rPr>
          <w:rFonts w:cs="Arial"/>
          <w:rtl/>
        </w:rPr>
        <w:t xml:space="preserve">تعد </w:t>
      </w:r>
      <w:r>
        <w:rPr>
          <w:rFonts w:cs="Arial"/>
          <w:rtl/>
        </w:rPr>
        <w:t xml:space="preserve">هذه </w:t>
      </w:r>
      <w:r>
        <w:rPr>
          <w:rFonts w:cs="Arial"/>
          <w:rtl/>
        </w:rPr>
        <w:t xml:space="preserve">الدولة </w:t>
      </w:r>
      <w:r>
        <w:rPr>
          <w:rFonts w:cs="Arial"/>
          <w:rtl/>
        </w:rPr>
        <w:t>من بين رواد العالم في التكنولوجيا وتقنيات الإنتاج ويرجع ذلك في الغالب إلى</w:t>
      </w:r>
      <w:r>
        <w:rPr>
          <w:rFonts w:cs="Arial"/>
          <w:rtl/>
        </w:rPr>
        <w:t xml:space="preserve"> امتلاكها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ل</w:t>
      </w:r>
      <w:r>
        <w:rPr>
          <w:rFonts w:cs="Arial"/>
          <w:rtl/>
        </w:rPr>
        <w:t>قوة عاملة ماهرة ومتنوعة للغاية.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تمتلئ اليابان بمجموعة متنوعة من الوجهات والمعالم السياحية الحضرية والثقافية والطبيعية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>وهي معروفة بشكل خاص بثقافتها ومدنها ومناظرها الطبيعية الخلابة ، حيث تجذب السياح خلال الشتاء و</w:t>
      </w:r>
      <w:r>
        <w:rPr>
          <w:rFonts w:cs="Arial"/>
          <w:rtl/>
        </w:rPr>
        <w:t>الصيف 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ولدا اليابان</w:t>
      </w:r>
      <w:r>
        <w:rPr>
          <w:rFonts w:cs="Arial"/>
          <w:rtl/>
        </w:rPr>
        <w:t xml:space="preserve"> 23 موقعًا مختلفًا</w:t>
      </w:r>
      <w:r>
        <w:rPr>
          <w:rFonts w:cs="Arial"/>
          <w:rtl/>
        </w:rPr>
        <w:t xml:space="preserve"> مدرجا في قائمة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</w:t>
      </w:r>
      <w:r>
        <w:rPr>
          <w:rFonts w:cs="Arial"/>
          <w:rtl/>
        </w:rPr>
        <w:t>لتراث العالمي لليونسكو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>تشمل بعض الوجهات</w:t>
      </w:r>
      <w:r>
        <w:rPr>
          <w:rFonts w:cs="Arial"/>
          <w:rtl/>
        </w:rPr>
        <w:t xml:space="preserve"> السياحية</w:t>
      </w:r>
      <w:r>
        <w:rPr>
          <w:rFonts w:cs="Arial"/>
          <w:rtl/>
        </w:rPr>
        <w:t xml:space="preserve"> الرئيسية</w:t>
      </w:r>
      <w:r>
        <w:rPr>
          <w:rFonts w:cs="Arial"/>
          <w:rtl/>
        </w:rPr>
        <w:t xml:space="preserve"> فيها: </w:t>
      </w:r>
      <w:r>
        <w:rPr>
          <w:rFonts w:cs="Arial"/>
          <w:rtl/>
        </w:rPr>
        <w:t xml:space="preserve">جبل فوجي وإمبريال طوكيو </w:t>
      </w:r>
      <w:r>
        <w:rPr>
          <w:rFonts w:cs="Arial"/>
          <w:rtl/>
        </w:rPr>
        <w:t>وهورشيما</w:t>
      </w:r>
      <w:r>
        <w:rPr>
          <w:rFonts w:cs="Arial"/>
          <w:rtl/>
        </w:rPr>
        <w:t xml:space="preserve"> ومعابد نارا ومنتزه </w:t>
      </w:r>
      <w:r>
        <w:rPr>
          <w:rFonts w:cs="Arial"/>
          <w:rtl/>
        </w:rPr>
        <w:t>تشوبو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سانجاكو</w:t>
      </w:r>
      <w:r>
        <w:rPr>
          <w:rFonts w:cs="Arial"/>
          <w:rtl/>
        </w:rPr>
        <w:t xml:space="preserve"> الوطني وسابورو. </w:t>
      </w:r>
    </w:p>
    <w:p>
      <w:pPr>
        <w:pStyle w:val="style0"/>
        <w:rPr>
          <w:rFonts w:hint="cs"/>
        </w:rPr>
      </w:pPr>
      <w:r>
        <w:rPr>
          <w:rFonts w:cs="Arial"/>
          <w:rtl/>
        </w:rPr>
        <w:t>يبلغ إجمالي عدد السياح الزائرين لل</w:t>
      </w:r>
      <w:r>
        <w:rPr>
          <w:rFonts w:cs="Arial"/>
          <w:rtl/>
        </w:rPr>
        <w:t>يا</w:t>
      </w:r>
      <w:r>
        <w:rPr>
          <w:rFonts w:cs="Arial"/>
          <w:rtl/>
        </w:rPr>
        <w:t>بان</w:t>
      </w:r>
      <w:r>
        <w:rPr>
          <w:rFonts w:cs="Arial"/>
          <w:rtl/>
        </w:rPr>
        <w:t xml:space="preserve"> حوالي 31.9 مليون كل عام. </w:t>
      </w:r>
      <w:r>
        <w:rPr>
          <w:rFonts w:cs="Arial"/>
          <w:rtl/>
        </w:rPr>
        <w:t>و</w:t>
      </w:r>
      <w:r>
        <w:rPr>
          <w:rFonts w:cs="Arial"/>
          <w:rtl/>
        </w:rPr>
        <w:t>يأتي غالبية</w:t>
      </w:r>
      <w:r>
        <w:rPr>
          <w:rFonts w:cs="Arial"/>
          <w:rtl/>
        </w:rPr>
        <w:t xml:space="preserve"> هؤلاء</w:t>
      </w:r>
      <w:r>
        <w:rPr>
          <w:rFonts w:cs="Arial"/>
          <w:rtl/>
        </w:rPr>
        <w:t xml:space="preserve"> السياح من أوروبا والولايات المتحدة</w:t>
      </w:r>
      <w:bookmarkStart w:id="0" w:name="_GoBack"/>
      <w:bookmarkEnd w:id="0"/>
      <w:r>
        <w:rPr>
          <w:rFonts w:cs="Arial"/>
          <w:rtl/>
        </w:rPr>
        <w:t xml:space="preserve"> .</w:t>
      </w:r>
    </w:p>
    <w:sectPr>
      <w:pgSz w:w="11906" w:h="16838" w:orient="portrait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26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dit="none"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bidi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Words>486</Words>
  <Characters>2486</Characters>
  <Application>WPS Office</Application>
  <DocSecurity>0</DocSecurity>
  <Paragraphs>22</Paragraphs>
  <ScaleCrop>false</ScaleCrop>
  <LinksUpToDate>false</LinksUpToDate>
  <CharactersWithSpaces>2963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٢٠٢٠-١١-١٩T٢١:٠٥:٣٥Z</dcterms:created>
  <dc:creator>HistepM</dc:creator>
  <lastModifiedBy>LT C3200</lastModifiedBy>
  <dcterms:modified xsi:type="dcterms:W3CDTF">٢٠٢٠-١١-١٩T٢١:١٢:٥٣Z</dcterms:modified>
  <revision>2</revision>
</coreProperties>
</file>